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C1E" w:rsidRDefault="00402C1E" w:rsidP="00402C1E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D224DD" w:rsidRPr="008E6EFC" w:rsidRDefault="00D224DD" w:rsidP="00D224DD">
      <w:pPr>
        <w:rPr>
          <w:b/>
          <w:i/>
          <w:color w:val="191919" w:themeColor="background1" w:themeShade="1A"/>
          <w:sz w:val="24"/>
          <w:szCs w:val="24"/>
        </w:rPr>
      </w:pPr>
      <w:r w:rsidRPr="008E6EFC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6B2071" w:rsidRPr="008E6EFC">
        <w:rPr>
          <w:b/>
          <w:i/>
          <w:color w:val="191919" w:themeColor="background1" w:themeShade="1A"/>
          <w:sz w:val="24"/>
          <w:szCs w:val="24"/>
        </w:rPr>
        <w:t>К</w:t>
      </w:r>
      <w:r w:rsidRPr="008E6EFC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</w:p>
    <w:tbl>
      <w:tblPr>
        <w:tblW w:w="14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3437"/>
        <w:gridCol w:w="426"/>
        <w:gridCol w:w="426"/>
        <w:gridCol w:w="427"/>
        <w:gridCol w:w="426"/>
        <w:gridCol w:w="427"/>
        <w:gridCol w:w="426"/>
        <w:gridCol w:w="426"/>
        <w:gridCol w:w="7"/>
        <w:gridCol w:w="414"/>
        <w:gridCol w:w="14"/>
        <w:gridCol w:w="410"/>
        <w:gridCol w:w="17"/>
        <w:gridCol w:w="408"/>
        <w:gridCol w:w="20"/>
        <w:gridCol w:w="405"/>
        <w:gridCol w:w="22"/>
        <w:gridCol w:w="403"/>
        <w:gridCol w:w="26"/>
        <w:gridCol w:w="401"/>
        <w:gridCol w:w="27"/>
        <w:gridCol w:w="428"/>
        <w:gridCol w:w="430"/>
        <w:gridCol w:w="428"/>
        <w:gridCol w:w="427"/>
        <w:gridCol w:w="428"/>
        <w:gridCol w:w="428"/>
        <w:gridCol w:w="429"/>
        <w:gridCol w:w="427"/>
        <w:gridCol w:w="427"/>
        <w:gridCol w:w="428"/>
        <w:gridCol w:w="428"/>
        <w:gridCol w:w="428"/>
        <w:gridCol w:w="26"/>
      </w:tblGrid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6B2071" w:rsidRPr="008E6EFC" w:rsidRDefault="006B2071" w:rsidP="006B2071">
            <w:pPr>
              <w:spacing w:after="0" w:line="240" w:lineRule="auto"/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8E6EFC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Служебные помещения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  <w:r w:rsidRPr="008E6EFC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85" w:type="dxa"/>
            <w:gridSpan w:val="3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jc w:val="center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8E6EFC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EFC" w:rsidRPr="008E6EFC" w:rsidRDefault="008E6EFC" w:rsidP="00A0272A">
            <w:pPr>
              <w:pStyle w:val="a3"/>
              <w:spacing w:after="0" w:line="240" w:lineRule="auto"/>
              <w:ind w:left="0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Дата проверки                     месяц</w:t>
            </w:r>
          </w:p>
        </w:tc>
        <w:tc>
          <w:tcPr>
            <w:tcW w:w="425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8E6EFC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EFC" w:rsidRPr="008E6EFC" w:rsidRDefault="008E6EFC" w:rsidP="00A0272A">
            <w:pPr>
              <w:pStyle w:val="a3"/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 xml:space="preserve">                                    число</w:t>
            </w:r>
          </w:p>
        </w:tc>
        <w:tc>
          <w:tcPr>
            <w:tcW w:w="425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8E6EFC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6EFC" w:rsidRPr="008E6EFC" w:rsidRDefault="008E6EFC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Санитарное состояние туалетного блока</w:t>
            </w: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gridSpan w:val="2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8E6EFC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Хозяйственный шкаф: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Мерная посуда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Кальцинированная сода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8E6EFC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Раствор «доместо</w:t>
            </w:r>
            <w:r w:rsidR="006B2071" w:rsidRPr="008E6EFC">
              <w:rPr>
                <w:color w:val="191919" w:themeColor="background1" w:themeShade="1A"/>
              </w:rPr>
              <w:t>с»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Мыло хозяйственное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Раствор хлорной извести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Квачи: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маркировочной тары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Состояние раковины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Состояние унитаза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туалетного мыла для мытья рук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бумажных полотенец для рук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 xml:space="preserve">Наличие держателя для туалетной бумаги 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халата для уборки туалета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Выполнение инструкции по охране жизни и здоровья детей: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сломанной сантехники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Эстетика помещений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Уборочный инвентарь для служебных помещений: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Швабры с маркировкой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Вёдра с маркировкой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3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Качество влажной уборки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пыли на шкафах, на полках, на подоконниках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1"/>
                <w:numId w:val="1"/>
              </w:numPr>
              <w:spacing w:after="0" w:line="240" w:lineRule="auto"/>
              <w:rPr>
                <w:color w:val="191919" w:themeColor="background1" w:themeShade="1A"/>
              </w:rPr>
            </w:pPr>
            <w:r w:rsidRPr="008E6EFC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  <w:tr w:rsidR="006B2071" w:rsidRPr="008E6EFC" w:rsidTr="008E6EFC">
        <w:trPr>
          <w:gridAfter w:val="1"/>
          <w:wAfter w:w="26" w:type="dxa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2071" w:rsidRPr="008E6EFC" w:rsidRDefault="006B2071" w:rsidP="006B2071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b/>
                <w:color w:val="191919" w:themeColor="background1" w:themeShade="1A"/>
              </w:rPr>
            </w:pPr>
            <w:r w:rsidRPr="008E6EFC">
              <w:rPr>
                <w:b/>
                <w:color w:val="191919" w:themeColor="background1" w:themeShade="1A"/>
              </w:rPr>
              <w:t xml:space="preserve">Общее санитарное </w:t>
            </w:r>
            <w:r w:rsidRPr="008E6EFC">
              <w:rPr>
                <w:b/>
                <w:color w:val="191919" w:themeColor="background1" w:themeShade="1A"/>
              </w:rPr>
              <w:lastRenderedPageBreak/>
              <w:t>состояние служебных помещений</w:t>
            </w:r>
          </w:p>
        </w:tc>
        <w:tc>
          <w:tcPr>
            <w:tcW w:w="425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6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1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4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5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50" w:type="dxa"/>
            <w:gridSpan w:val="2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30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9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8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  <w:tc>
          <w:tcPr>
            <w:tcW w:w="427" w:type="dxa"/>
            <w:shd w:val="clear" w:color="auto" w:fill="auto"/>
          </w:tcPr>
          <w:p w:rsidR="006B2071" w:rsidRPr="008E6EFC" w:rsidRDefault="006B2071" w:rsidP="006B2071">
            <w:pPr>
              <w:spacing w:after="0" w:line="240" w:lineRule="auto"/>
              <w:rPr>
                <w:color w:val="191919" w:themeColor="background1" w:themeShade="1A"/>
              </w:rPr>
            </w:pPr>
          </w:p>
        </w:tc>
      </w:tr>
    </w:tbl>
    <w:p w:rsidR="00D224DD" w:rsidRPr="008E6EFC" w:rsidRDefault="00D224DD" w:rsidP="00D224DD">
      <w:pPr>
        <w:rPr>
          <w:color w:val="191919" w:themeColor="background1" w:themeShade="1A"/>
        </w:rPr>
      </w:pPr>
    </w:p>
    <w:p w:rsidR="006B2071" w:rsidRPr="008E6EFC" w:rsidRDefault="00D224DD" w:rsidP="006B2071">
      <w:pPr>
        <w:rPr>
          <w:color w:val="191919" w:themeColor="background1" w:themeShade="1A"/>
        </w:rPr>
      </w:pPr>
      <w:r w:rsidRPr="008E6EFC">
        <w:rPr>
          <w:color w:val="191919" w:themeColor="background1" w:themeShade="1A"/>
        </w:rPr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26C89" w:rsidRPr="008E6EF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B2071" w:rsidRPr="008E6EF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E6EFC">
        <w:rPr>
          <w:color w:val="191919" w:themeColor="background1" w:themeShade="1A"/>
        </w:rPr>
        <w:t xml:space="preserve">   </w:t>
      </w:r>
      <w:r w:rsidR="006B2071" w:rsidRPr="008E6EFC">
        <w:rPr>
          <w:color w:val="191919" w:themeColor="background1" w:themeShade="1A"/>
        </w:rPr>
        <w:t>Старшая медицинская сестра</w:t>
      </w:r>
      <w:r w:rsidR="008E6EFC" w:rsidRPr="008E6EFC">
        <w:rPr>
          <w:color w:val="191919" w:themeColor="background1" w:themeShade="1A"/>
        </w:rPr>
        <w:t xml:space="preserve"> _______________/нет в штате</w:t>
      </w:r>
      <w:r w:rsidR="006B2071" w:rsidRPr="008E6EFC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1B0376" w:rsidRPr="008E6EFC" w:rsidRDefault="006B2071">
      <w:pPr>
        <w:rPr>
          <w:color w:val="191919" w:themeColor="background1" w:themeShade="1A"/>
        </w:rPr>
      </w:pPr>
      <w:r w:rsidRPr="008E6EFC">
        <w:rPr>
          <w:color w:val="191919" w:themeColor="background1" w:themeShade="1A"/>
        </w:rPr>
        <w:t>Уборщик служебных помещений_______________/</w:t>
      </w:r>
      <w:r w:rsidR="008E6EFC" w:rsidRPr="008E6EFC">
        <w:rPr>
          <w:color w:val="191919" w:themeColor="background1" w:themeShade="1A"/>
        </w:rPr>
        <w:t>Шишкина С.В./</w:t>
      </w:r>
    </w:p>
    <w:sectPr w:rsidR="001B0376" w:rsidRPr="008E6EFC" w:rsidSect="006B207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063D"/>
    <w:rsid w:val="001B0376"/>
    <w:rsid w:val="001F1A92"/>
    <w:rsid w:val="00226C89"/>
    <w:rsid w:val="00333218"/>
    <w:rsid w:val="00392C19"/>
    <w:rsid w:val="003B702F"/>
    <w:rsid w:val="00402C1E"/>
    <w:rsid w:val="004A4B6E"/>
    <w:rsid w:val="005C75EB"/>
    <w:rsid w:val="005F5173"/>
    <w:rsid w:val="006B2071"/>
    <w:rsid w:val="00795EEF"/>
    <w:rsid w:val="008E6EFC"/>
    <w:rsid w:val="00A0272A"/>
    <w:rsid w:val="00BD063D"/>
    <w:rsid w:val="00CB373F"/>
    <w:rsid w:val="00D224DD"/>
    <w:rsid w:val="00EF4C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4D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24DD"/>
    <w:pPr>
      <w:ind w:left="720"/>
      <w:contextualSpacing/>
    </w:pPr>
  </w:style>
  <w:style w:type="table" w:styleId="a4">
    <w:name w:val="Table Grid"/>
    <w:basedOn w:val="a1"/>
    <w:uiPriority w:val="59"/>
    <w:rsid w:val="00D224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Таня</cp:lastModifiedBy>
  <cp:revision>3</cp:revision>
  <dcterms:created xsi:type="dcterms:W3CDTF">2014-07-30T16:16:00Z</dcterms:created>
  <dcterms:modified xsi:type="dcterms:W3CDTF">2014-07-31T02:19:00Z</dcterms:modified>
</cp:coreProperties>
</file>